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12" w:rsidRDefault="001F2B43" w:rsidP="001C182C">
      <w:r>
        <w:t>Sexual Assault Survivor Lawyers by State</w:t>
      </w:r>
    </w:p>
    <w:p w:rsidR="001F2B43" w:rsidRDefault="001F2B43"/>
    <w:p w:rsidR="001F2B43" w:rsidRDefault="001F2B43" w:rsidP="00123EB6">
      <w:pPr>
        <w:pStyle w:val="ListParagraph"/>
        <w:numPr>
          <w:ilvl w:val="0"/>
          <w:numId w:val="1"/>
        </w:numPr>
      </w:pPr>
      <w:r>
        <w:t xml:space="preserve">Alabama- </w:t>
      </w:r>
      <w:proofErr w:type="spellStart"/>
      <w:r>
        <w:t>Andreozzi</w:t>
      </w:r>
      <w:proofErr w:type="spellEnd"/>
      <w:r>
        <w:t xml:space="preserve"> &amp; Foote (</w:t>
      </w:r>
      <w:hyperlink r:id="rId5" w:history="1">
        <w:r>
          <w:rPr>
            <w:rStyle w:val="Hyperlink"/>
          </w:rPr>
          <w:t>htt</w:t>
        </w:r>
        <w:r>
          <w:rPr>
            <w:rStyle w:val="Hyperlink"/>
          </w:rPr>
          <w:t>p</w:t>
        </w:r>
        <w:r>
          <w:rPr>
            <w:rStyle w:val="Hyperlink"/>
          </w:rPr>
          <w:t>s://www.victimscivilattorneys.com/?adSubId=2814387&amp;refPageViewId=5c81a75f76f35ec9</w:t>
        </w:r>
      </w:hyperlink>
      <w:r>
        <w:t>)</w:t>
      </w:r>
    </w:p>
    <w:p w:rsidR="00123EB6" w:rsidRDefault="00123EB6"/>
    <w:p w:rsidR="00123EB6" w:rsidRDefault="00123EB6" w:rsidP="00123EB6">
      <w:pPr>
        <w:pStyle w:val="ListParagraph"/>
        <w:numPr>
          <w:ilvl w:val="0"/>
          <w:numId w:val="1"/>
        </w:numPr>
      </w:pPr>
      <w:r>
        <w:t>Alaska- Choate Law Firm (</w:t>
      </w:r>
      <w:hyperlink r:id="rId6" w:history="1">
        <w:r>
          <w:rPr>
            <w:rStyle w:val="Hyperlink"/>
          </w:rPr>
          <w:t>http://choatelawfirm.com/?refPageViewId=5c81bc6c13925f2f</w:t>
        </w:r>
      </w:hyperlink>
      <w:r>
        <w:t>)</w:t>
      </w:r>
    </w:p>
    <w:p w:rsidR="001F2B43" w:rsidRDefault="001F2B43"/>
    <w:p w:rsidR="001F2B43" w:rsidRDefault="001F2B43" w:rsidP="00123EB6">
      <w:pPr>
        <w:pStyle w:val="ListParagraph"/>
        <w:numPr>
          <w:ilvl w:val="0"/>
          <w:numId w:val="1"/>
        </w:numPr>
      </w:pPr>
      <w:r>
        <w:t>Arizona- Kelly Law Team (</w:t>
      </w:r>
      <w:hyperlink r:id="rId7" w:history="1">
        <w:r>
          <w:rPr>
            <w:rStyle w:val="Hyperlink"/>
          </w:rPr>
          <w:t>https://www.jkphoenixpersonalinjuryattorney.com/?refPageViewId=5c81aa29d5115ec9</w:t>
        </w:r>
      </w:hyperlink>
      <w:r>
        <w:t>)</w:t>
      </w:r>
    </w:p>
    <w:p w:rsidR="00123EB6" w:rsidRDefault="00123EB6"/>
    <w:p w:rsidR="00123EB6" w:rsidRDefault="00123EB6" w:rsidP="00123EB6">
      <w:pPr>
        <w:pStyle w:val="ListParagraph"/>
        <w:numPr>
          <w:ilvl w:val="0"/>
          <w:numId w:val="1"/>
        </w:numPr>
      </w:pPr>
      <w:r>
        <w:t>Arkansas- HMG Law Firm (</w:t>
      </w:r>
      <w:hyperlink r:id="rId8" w:history="1">
        <w:r>
          <w:rPr>
            <w:rStyle w:val="Hyperlink"/>
          </w:rPr>
          <w:t>https://hmglawfirm.com/?refPageViewId=5c81bdcc143d5f2f</w:t>
        </w:r>
      </w:hyperlink>
      <w:r>
        <w:t>)</w:t>
      </w:r>
    </w:p>
    <w:p w:rsidR="001F2B43" w:rsidRDefault="001F2B43"/>
    <w:p w:rsidR="001F2B43" w:rsidRDefault="001F2B43" w:rsidP="00123EB6">
      <w:pPr>
        <w:pStyle w:val="ListParagraph"/>
        <w:numPr>
          <w:ilvl w:val="0"/>
          <w:numId w:val="1"/>
        </w:numPr>
      </w:pPr>
      <w:r>
        <w:t>California- Law Offices of Teresa Li, PC (</w:t>
      </w:r>
      <w:hyperlink r:id="rId9" w:history="1">
        <w:r w:rsidRPr="00816782">
          <w:rPr>
            <w:rStyle w:val="Hyperlink"/>
          </w:rPr>
          <w:t>http://www.lawofficesofteresali.com/?refPageViewId=5c81a37b162a5ec9</w:t>
        </w:r>
      </w:hyperlink>
      <w:r>
        <w:t xml:space="preserve">) </w:t>
      </w:r>
    </w:p>
    <w:p w:rsidR="001F2B43" w:rsidRDefault="001F2B43"/>
    <w:p w:rsidR="001F2B43" w:rsidRDefault="001F2B43" w:rsidP="00123EB6">
      <w:pPr>
        <w:pStyle w:val="ListParagraph"/>
        <w:numPr>
          <w:ilvl w:val="0"/>
          <w:numId w:val="1"/>
        </w:numPr>
      </w:pPr>
      <w:r>
        <w:t xml:space="preserve">Colorado- Cheney </w:t>
      </w:r>
      <w:proofErr w:type="spellStart"/>
      <w:r>
        <w:t>Galluzzi</w:t>
      </w:r>
      <w:proofErr w:type="spellEnd"/>
      <w:r>
        <w:t xml:space="preserve"> &amp; Howard (</w:t>
      </w:r>
      <w:hyperlink r:id="rId10" w:history="1">
        <w:r w:rsidR="00123EB6" w:rsidRPr="00816782">
          <w:rPr>
            <w:rStyle w:val="Hyperlink"/>
          </w:rPr>
          <w:t>https://www.cghlawfirm.com/?refPageViewId=5c81b05fb4c35ec9</w:t>
        </w:r>
      </w:hyperlink>
      <w:r>
        <w:t>)</w:t>
      </w:r>
    </w:p>
    <w:p w:rsidR="00123EB6" w:rsidRDefault="00123EB6"/>
    <w:p w:rsidR="00A875C6" w:rsidRDefault="00123EB6" w:rsidP="00A875C6">
      <w:pPr>
        <w:pStyle w:val="ListParagraph"/>
        <w:numPr>
          <w:ilvl w:val="0"/>
          <w:numId w:val="1"/>
        </w:numPr>
      </w:pPr>
      <w:r>
        <w:t xml:space="preserve">Connecticut- </w:t>
      </w:r>
      <w:proofErr w:type="spellStart"/>
      <w:r>
        <w:t>Andreozzi</w:t>
      </w:r>
      <w:proofErr w:type="spellEnd"/>
      <w:r>
        <w:t xml:space="preserve"> &amp; Foote (</w:t>
      </w:r>
      <w:hyperlink r:id="rId11" w:history="1">
        <w:r>
          <w:rPr>
            <w:rStyle w:val="Hyperlink"/>
          </w:rPr>
          <w:t>https://www.victimscivilattorneys.com/?adSubId=2814387&amp;refPageViewId=5c81a75f76f35ec9</w:t>
        </w:r>
      </w:hyperlink>
      <w:r>
        <w:t>)</w:t>
      </w:r>
    </w:p>
    <w:p w:rsidR="00A875C6" w:rsidRDefault="00A875C6" w:rsidP="00A875C6">
      <w:pPr>
        <w:pStyle w:val="ListParagraph"/>
      </w:pPr>
    </w:p>
    <w:p w:rsidR="00123EB6" w:rsidRDefault="00123EB6" w:rsidP="00A875C6">
      <w:pPr>
        <w:pStyle w:val="ListParagraph"/>
        <w:numPr>
          <w:ilvl w:val="0"/>
          <w:numId w:val="1"/>
        </w:numPr>
      </w:pPr>
      <w:r>
        <w:t xml:space="preserve">Delaware- </w:t>
      </w:r>
      <w:r w:rsidR="00A875C6">
        <w:t>Schwartz &amp; Schwartz (</w:t>
      </w:r>
      <w:hyperlink r:id="rId12" w:history="1">
        <w:r w:rsidR="00A875C6" w:rsidRPr="00816782">
          <w:rPr>
            <w:rStyle w:val="Hyperlink"/>
          </w:rPr>
          <w:t>https://schwartzandschwartz.com/?refPageViewId=5c8238fd85145eed</w:t>
        </w:r>
      </w:hyperlink>
      <w:r w:rsidR="00A875C6">
        <w:t xml:space="preserve">) </w:t>
      </w:r>
    </w:p>
    <w:p w:rsidR="001F2B43" w:rsidRDefault="001F2B43"/>
    <w:p w:rsidR="001F2B43" w:rsidRDefault="001F2B43" w:rsidP="00123EB6">
      <w:pPr>
        <w:pStyle w:val="ListParagraph"/>
        <w:numPr>
          <w:ilvl w:val="0"/>
          <w:numId w:val="1"/>
        </w:numPr>
      </w:pPr>
      <w:r>
        <w:t>Florida- Morgan and Morgan (</w:t>
      </w:r>
      <w:hyperlink r:id="rId13" w:history="1">
        <w:r w:rsidRPr="00816782">
          <w:rPr>
            <w:rStyle w:val="Hyperlink"/>
          </w:rPr>
          <w:t>https://www.forthepeople.com/sexual-assault-lawyers/</w:t>
        </w:r>
      </w:hyperlink>
      <w:r>
        <w:t>)</w:t>
      </w:r>
    </w:p>
    <w:p w:rsidR="001F2B43" w:rsidRDefault="001F2B43"/>
    <w:p w:rsidR="001F2B43" w:rsidRDefault="001F2B43" w:rsidP="00123EB6">
      <w:pPr>
        <w:pStyle w:val="ListParagraph"/>
        <w:numPr>
          <w:ilvl w:val="0"/>
          <w:numId w:val="1"/>
        </w:numPr>
      </w:pPr>
      <w:r>
        <w:t>Georgia- Morgan and Morgan (</w:t>
      </w:r>
      <w:hyperlink r:id="rId14" w:history="1">
        <w:r w:rsidRPr="00816782">
          <w:rPr>
            <w:rStyle w:val="Hyperlink"/>
          </w:rPr>
          <w:t>https://www.forthepeople.com/sexual-assault-lawyers/</w:t>
        </w:r>
      </w:hyperlink>
      <w:r>
        <w:t>)</w:t>
      </w:r>
    </w:p>
    <w:p w:rsidR="00123EB6" w:rsidRDefault="00123EB6"/>
    <w:p w:rsidR="00123EB6" w:rsidRDefault="00123EB6" w:rsidP="00123EB6">
      <w:pPr>
        <w:pStyle w:val="ListParagraph"/>
        <w:numPr>
          <w:ilvl w:val="0"/>
          <w:numId w:val="1"/>
        </w:numPr>
      </w:pPr>
      <w:r>
        <w:t>Hawaii-</w:t>
      </w:r>
      <w:r w:rsidR="00A875C6">
        <w:t xml:space="preserve"> Pacific Law (</w:t>
      </w:r>
      <w:r w:rsidR="00A875C6" w:rsidRPr="00A875C6">
        <w:t>http://pacificlaw.com/?refPageViewId=5c8236ecc6235eed</w:t>
      </w:r>
      <w:r w:rsidR="00A875C6">
        <w:t>)</w:t>
      </w:r>
    </w:p>
    <w:p w:rsidR="00123EB6" w:rsidRDefault="00123EB6"/>
    <w:p w:rsidR="00123EB6" w:rsidRDefault="00123EB6" w:rsidP="00123EB6">
      <w:pPr>
        <w:pStyle w:val="ListParagraph"/>
        <w:numPr>
          <w:ilvl w:val="0"/>
          <w:numId w:val="1"/>
        </w:numPr>
      </w:pPr>
      <w:r>
        <w:t xml:space="preserve">Idaho- </w:t>
      </w:r>
      <w:r w:rsidR="00A875C6">
        <w:t>Treasure Valley Lawyers (</w:t>
      </w:r>
      <w:r w:rsidR="00A875C6" w:rsidRPr="00A875C6">
        <w:t>https://treasurevalleylawyers.com/?refPageViewId=5c823809f6d55eed</w:t>
      </w:r>
      <w:r w:rsidR="00A875C6">
        <w:t>)</w:t>
      </w:r>
    </w:p>
    <w:p w:rsidR="00123EB6" w:rsidRDefault="00123EB6"/>
    <w:p w:rsidR="00123EB6" w:rsidRDefault="00123EB6" w:rsidP="00123EB6">
      <w:pPr>
        <w:pStyle w:val="ListParagraph"/>
        <w:numPr>
          <w:ilvl w:val="0"/>
          <w:numId w:val="1"/>
        </w:numPr>
      </w:pPr>
      <w:r>
        <w:t>Illinois- Lane &amp; Lane (</w:t>
      </w:r>
      <w:hyperlink r:id="rId15" w:history="1">
        <w:r>
          <w:rPr>
            <w:rStyle w:val="Hyperlink"/>
          </w:rPr>
          <w:t>https://www.lane-lane.com/?adSubId=3071758&amp;refPageViewId=5c81b1dd60925ec9</w:t>
        </w:r>
      </w:hyperlink>
      <w:r>
        <w:t xml:space="preserve">) </w:t>
      </w:r>
    </w:p>
    <w:p w:rsidR="00A875C6" w:rsidRDefault="00A875C6" w:rsidP="00A875C6">
      <w:pPr>
        <w:pStyle w:val="ListParagraph"/>
      </w:pPr>
    </w:p>
    <w:p w:rsidR="00A875C6" w:rsidRPr="00A875C6" w:rsidRDefault="00A875C6" w:rsidP="00A875C6">
      <w:pPr>
        <w:pStyle w:val="ListParagraph"/>
        <w:numPr>
          <w:ilvl w:val="0"/>
          <w:numId w:val="1"/>
        </w:numPr>
        <w:rPr>
          <w:lang w:val="es-ES"/>
        </w:rPr>
      </w:pPr>
      <w:r w:rsidRPr="00A875C6">
        <w:rPr>
          <w:lang w:val="es-ES"/>
        </w:rPr>
        <w:t>Indiana-</w:t>
      </w:r>
      <w:r w:rsidRPr="00A875C6">
        <w:rPr>
          <w:lang w:val="es-ES"/>
        </w:rPr>
        <w:t xml:space="preserve"> Cohen &amp; </w:t>
      </w:r>
      <w:proofErr w:type="spellStart"/>
      <w:r w:rsidRPr="00A875C6">
        <w:rPr>
          <w:lang w:val="es-ES"/>
        </w:rPr>
        <w:t>Malad</w:t>
      </w:r>
      <w:proofErr w:type="spellEnd"/>
      <w:r w:rsidRPr="00A875C6">
        <w:rPr>
          <w:lang w:val="es-ES"/>
        </w:rPr>
        <w:t>, LLP (https://www.cohenandmalad.com</w:t>
      </w:r>
      <w:r>
        <w:rPr>
          <w:lang w:val="es-ES"/>
        </w:rPr>
        <w:t>)</w:t>
      </w:r>
    </w:p>
    <w:p w:rsidR="00A875C6" w:rsidRPr="00A875C6" w:rsidRDefault="00A875C6" w:rsidP="00A875C6">
      <w:pPr>
        <w:pStyle w:val="ListParagraph"/>
        <w:rPr>
          <w:lang w:val="es-ES"/>
        </w:rPr>
      </w:pPr>
    </w:p>
    <w:p w:rsidR="001C182C" w:rsidRDefault="00A875C6" w:rsidP="001C182C">
      <w:pPr>
        <w:pStyle w:val="ListParagraph"/>
        <w:numPr>
          <w:ilvl w:val="0"/>
          <w:numId w:val="1"/>
        </w:numPr>
      </w:pPr>
      <w:r>
        <w:t>Iowa</w:t>
      </w:r>
      <w:r>
        <w:t xml:space="preserve">- </w:t>
      </w:r>
      <w:r w:rsidRPr="00A875C6">
        <w:t>Rouse Law PC</w:t>
      </w:r>
      <w:r>
        <w:t xml:space="preserve"> (</w:t>
      </w:r>
      <w:hyperlink r:id="rId16" w:history="1">
        <w:r w:rsidR="001C182C" w:rsidRPr="00816782">
          <w:rPr>
            <w:rStyle w:val="Hyperlink"/>
          </w:rPr>
          <w:t>http://www.rouselaw.us</w:t>
        </w:r>
      </w:hyperlink>
      <w:r w:rsidR="001C182C">
        <w:t xml:space="preserve">) </w:t>
      </w:r>
    </w:p>
    <w:p w:rsidR="001C182C" w:rsidRDefault="001C182C" w:rsidP="001C182C">
      <w:pPr>
        <w:pStyle w:val="ListParagraph"/>
      </w:pPr>
    </w:p>
    <w:p w:rsidR="00A875C6" w:rsidRPr="00A875C6" w:rsidRDefault="00A875C6" w:rsidP="001C182C">
      <w:pPr>
        <w:pStyle w:val="ListParagraph"/>
        <w:numPr>
          <w:ilvl w:val="0"/>
          <w:numId w:val="1"/>
        </w:numPr>
      </w:pPr>
      <w:r w:rsidRPr="00A875C6">
        <w:lastRenderedPageBreak/>
        <w:t xml:space="preserve"> </w:t>
      </w:r>
      <w:r w:rsidR="00EB0678">
        <w:t xml:space="preserve">Kansas- </w:t>
      </w:r>
      <w:r w:rsidRPr="00A875C6">
        <w:t xml:space="preserve">Bryan, Lykins, </w:t>
      </w:r>
      <w:proofErr w:type="spellStart"/>
      <w:r>
        <w:t>Hejtmanek</w:t>
      </w:r>
      <w:proofErr w:type="spellEnd"/>
      <w:r>
        <w:t xml:space="preserve">, &amp; </w:t>
      </w:r>
      <w:proofErr w:type="spellStart"/>
      <w:r>
        <w:t>Dumpert</w:t>
      </w:r>
      <w:proofErr w:type="spellEnd"/>
      <w:r>
        <w:t xml:space="preserve"> </w:t>
      </w:r>
      <w:r w:rsidRPr="00A875C6">
        <w:t>(</w:t>
      </w:r>
      <w:hyperlink r:id="rId17" w:history="1">
        <w:r w:rsidRPr="00A875C6">
          <w:rPr>
            <w:rStyle w:val="Hyperlink"/>
          </w:rPr>
          <w:t>https://www.ksjustice.com</w:t>
        </w:r>
      </w:hyperlink>
      <w:r w:rsidRPr="00A875C6">
        <w:t xml:space="preserve">) </w:t>
      </w:r>
    </w:p>
    <w:p w:rsidR="001F2B43" w:rsidRPr="00A875C6" w:rsidRDefault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>Kentucky- Morgan and Morgan (</w:t>
      </w:r>
      <w:hyperlink r:id="rId18" w:history="1">
        <w:r w:rsidRPr="00816782">
          <w:rPr>
            <w:rStyle w:val="Hyperlink"/>
          </w:rPr>
          <w:t>https://www.forthepeople.com/sexual-assault-lawyers/</w:t>
        </w:r>
      </w:hyperlink>
      <w:r>
        <w:t>)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Louisiana- </w:t>
      </w:r>
      <w:proofErr w:type="spellStart"/>
      <w:r w:rsidR="001C182C">
        <w:t>Andreozzi</w:t>
      </w:r>
      <w:proofErr w:type="spellEnd"/>
      <w:r w:rsidR="001C182C">
        <w:t xml:space="preserve"> &amp; Foote (</w:t>
      </w:r>
      <w:hyperlink r:id="rId19" w:history="1">
        <w:r w:rsidR="001C182C">
          <w:rPr>
            <w:rStyle w:val="Hyperlink"/>
          </w:rPr>
          <w:t>https://www.victimscivilattorneys.com/?adSubId=2814387&amp;refPageViewId=5c81a75f76f35ec9</w:t>
        </w:r>
      </w:hyperlink>
      <w:r w:rsidR="001C182C">
        <w:t>)</w:t>
      </w:r>
    </w:p>
    <w:p w:rsidR="001F2B43" w:rsidRDefault="001F2B43"/>
    <w:p w:rsidR="00A875C6" w:rsidRDefault="00A875C6" w:rsidP="001C182C">
      <w:pPr>
        <w:pStyle w:val="ListParagraph"/>
        <w:numPr>
          <w:ilvl w:val="0"/>
          <w:numId w:val="1"/>
        </w:numPr>
      </w:pPr>
      <w:r>
        <w:t>Maine</w:t>
      </w:r>
      <w:r w:rsidR="001C182C">
        <w:t xml:space="preserve">- Johnson </w:t>
      </w:r>
      <w:proofErr w:type="spellStart"/>
      <w:r w:rsidR="001C182C">
        <w:t>Webbert</w:t>
      </w:r>
      <w:proofErr w:type="spellEnd"/>
      <w:r w:rsidR="001C182C">
        <w:t xml:space="preserve"> (</w:t>
      </w:r>
      <w:hyperlink r:id="rId20" w:history="1">
        <w:r w:rsidR="001C182C" w:rsidRPr="00816782">
          <w:rPr>
            <w:rStyle w:val="Hyperlink"/>
          </w:rPr>
          <w:t>http://www.johnsonwebbert.com</w:t>
        </w:r>
      </w:hyperlink>
      <w:r w:rsidR="001C182C">
        <w:t xml:space="preserve">) </w:t>
      </w:r>
    </w:p>
    <w:p w:rsidR="00A875C6" w:rsidRDefault="00A875C6" w:rsidP="00A875C6">
      <w:pPr>
        <w:pStyle w:val="ListParagraph"/>
      </w:pPr>
    </w:p>
    <w:p w:rsidR="001F2B43" w:rsidRDefault="001F2B43" w:rsidP="001C182C">
      <w:pPr>
        <w:pStyle w:val="ListParagraph"/>
        <w:numPr>
          <w:ilvl w:val="0"/>
          <w:numId w:val="1"/>
        </w:numPr>
      </w:pPr>
      <w:r>
        <w:t xml:space="preserve">Maryland- </w:t>
      </w:r>
      <w:proofErr w:type="spellStart"/>
      <w:r>
        <w:t>Schochor</w:t>
      </w:r>
      <w:proofErr w:type="spellEnd"/>
      <w:r>
        <w:t>, Federico, and Stanton (</w:t>
      </w:r>
      <w:hyperlink r:id="rId21" w:history="1">
        <w:r>
          <w:rPr>
            <w:rStyle w:val="Hyperlink"/>
          </w:rPr>
          <w:t>https://www.sfspa.com/?refPageViewId=5c81b39d86f15ec9</w:t>
        </w:r>
      </w:hyperlink>
      <w:r>
        <w:t>)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Massachusetts- </w:t>
      </w:r>
      <w:r w:rsidR="001C182C" w:rsidRPr="001C182C">
        <w:t>Jones Kelleher LLP</w:t>
      </w:r>
      <w:r w:rsidR="001C182C">
        <w:t xml:space="preserve"> (</w:t>
      </w:r>
      <w:hyperlink r:id="rId22" w:history="1">
        <w:r w:rsidR="001C182C" w:rsidRPr="00816782">
          <w:rPr>
            <w:rStyle w:val="Hyperlink"/>
          </w:rPr>
          <w:t>http://www.joneskell.com</w:t>
        </w:r>
      </w:hyperlink>
      <w:r w:rsidR="001C182C">
        <w:t xml:space="preserve">) </w:t>
      </w:r>
    </w:p>
    <w:p w:rsidR="001F2B43" w:rsidRDefault="001F2B43" w:rsidP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>Michigan- Goldman and Associates (</w:t>
      </w:r>
      <w:hyperlink r:id="rId23" w:history="1">
        <w:r>
          <w:rPr>
            <w:rStyle w:val="Hyperlink"/>
          </w:rPr>
          <w:t>https://www.akivagoldman.com/?refPageViewId=5c81a515b4c95ec9</w:t>
        </w:r>
      </w:hyperlink>
      <w:r>
        <w:t>)</w:t>
      </w:r>
    </w:p>
    <w:p w:rsidR="00A875C6" w:rsidRDefault="00A875C6" w:rsidP="00A875C6">
      <w:pPr>
        <w:pStyle w:val="ListParagraph"/>
      </w:pPr>
    </w:p>
    <w:p w:rsidR="00A875C6" w:rsidRPr="001C182C" w:rsidRDefault="00A875C6" w:rsidP="001C182C">
      <w:pPr>
        <w:pStyle w:val="ListParagraph"/>
        <w:numPr>
          <w:ilvl w:val="0"/>
          <w:numId w:val="1"/>
        </w:numPr>
        <w:rPr>
          <w:lang w:val="es-ES"/>
        </w:rPr>
      </w:pPr>
      <w:r w:rsidRPr="001C182C">
        <w:rPr>
          <w:lang w:val="es-ES"/>
        </w:rPr>
        <w:t xml:space="preserve">Minnesota- </w:t>
      </w:r>
      <w:proofErr w:type="spellStart"/>
      <w:r w:rsidR="001C182C" w:rsidRPr="001C182C">
        <w:rPr>
          <w:lang w:val="es-ES"/>
        </w:rPr>
        <w:t>Milavetz</w:t>
      </w:r>
      <w:proofErr w:type="spellEnd"/>
      <w:r w:rsidR="001C182C" w:rsidRPr="001C182C">
        <w:rPr>
          <w:lang w:val="es-ES"/>
        </w:rPr>
        <w:t xml:space="preserve">, </w:t>
      </w:r>
      <w:proofErr w:type="spellStart"/>
      <w:r w:rsidR="001C182C" w:rsidRPr="001C182C">
        <w:rPr>
          <w:lang w:val="es-ES"/>
        </w:rPr>
        <w:t>Gallop</w:t>
      </w:r>
      <w:proofErr w:type="spellEnd"/>
      <w:r w:rsidR="001C182C" w:rsidRPr="001C182C">
        <w:rPr>
          <w:lang w:val="es-ES"/>
        </w:rPr>
        <w:t xml:space="preserve"> &amp; </w:t>
      </w:r>
      <w:proofErr w:type="spellStart"/>
      <w:r w:rsidR="001C182C" w:rsidRPr="001C182C">
        <w:rPr>
          <w:lang w:val="es-ES"/>
        </w:rPr>
        <w:t>Milavetz</w:t>
      </w:r>
      <w:proofErr w:type="spellEnd"/>
      <w:r w:rsidR="001C182C" w:rsidRPr="001C182C">
        <w:rPr>
          <w:lang w:val="es-ES"/>
        </w:rPr>
        <w:t>, P.A.</w:t>
      </w:r>
      <w:r w:rsidR="001C182C">
        <w:rPr>
          <w:lang w:val="es-ES"/>
        </w:rPr>
        <w:t xml:space="preserve"> (</w:t>
      </w:r>
      <w:hyperlink r:id="rId24" w:history="1">
        <w:r w:rsidR="001C182C" w:rsidRPr="00816782">
          <w:rPr>
            <w:rStyle w:val="Hyperlink"/>
            <w:lang w:val="es-ES"/>
          </w:rPr>
          <w:t>https://www.milavetzlaw.com</w:t>
        </w:r>
      </w:hyperlink>
      <w:r w:rsidR="001C182C">
        <w:rPr>
          <w:lang w:val="es-ES"/>
        </w:rPr>
        <w:t xml:space="preserve">) </w:t>
      </w:r>
    </w:p>
    <w:p w:rsidR="001F2B43" w:rsidRPr="001C182C" w:rsidRDefault="001F2B43" w:rsidP="001F2B43">
      <w:pPr>
        <w:rPr>
          <w:lang w:val="es-ES"/>
        </w:rPr>
      </w:pPr>
    </w:p>
    <w:p w:rsidR="001F2B43" w:rsidRDefault="001F2B43" w:rsidP="001C182C">
      <w:pPr>
        <w:pStyle w:val="ListParagraph"/>
        <w:numPr>
          <w:ilvl w:val="0"/>
          <w:numId w:val="1"/>
        </w:numPr>
      </w:pPr>
      <w:r>
        <w:t xml:space="preserve">Missouri- Brown and </w:t>
      </w:r>
      <w:proofErr w:type="spellStart"/>
      <w:r>
        <w:t>Crouppen</w:t>
      </w:r>
      <w:proofErr w:type="spellEnd"/>
      <w:r>
        <w:t xml:space="preserve"> Law Firm (</w:t>
      </w:r>
      <w:hyperlink r:id="rId25" w:history="1">
        <w:r>
          <w:rPr>
            <w:rStyle w:val="Hyperlink"/>
          </w:rPr>
          <w:t>https://www.browncrouppeninjury.com/Sexual-Abuse.shtml?adSubId=3142131&amp;refPageViewId=5c81add150a95ec9</w:t>
        </w:r>
      </w:hyperlink>
      <w:r>
        <w:t xml:space="preserve">) </w:t>
      </w:r>
    </w:p>
    <w:p w:rsidR="00EB0678" w:rsidRDefault="00EB0678" w:rsidP="00EB0678">
      <w:pPr>
        <w:pStyle w:val="ListParagraph"/>
      </w:pPr>
    </w:p>
    <w:p w:rsidR="00EB0678" w:rsidRDefault="00EB0678" w:rsidP="001C182C">
      <w:pPr>
        <w:pStyle w:val="ListParagraph"/>
        <w:numPr>
          <w:ilvl w:val="0"/>
          <w:numId w:val="1"/>
        </w:numPr>
      </w:pPr>
      <w:r>
        <w:t xml:space="preserve">Mississippi- </w:t>
      </w:r>
      <w:r w:rsidRPr="00EB0678">
        <w:t>The Stutzman Law Firm, PLLC</w:t>
      </w:r>
      <w:r>
        <w:t xml:space="preserve"> (</w:t>
      </w:r>
      <w:hyperlink r:id="rId26" w:history="1">
        <w:r w:rsidRPr="00816782">
          <w:rPr>
            <w:rStyle w:val="Hyperlink"/>
          </w:rPr>
          <w:t>http://www.stutzmanlawfirm.com</w:t>
        </w:r>
      </w:hyperlink>
      <w:r>
        <w:t xml:space="preserve">) </w:t>
      </w:r>
      <w:bookmarkStart w:id="0" w:name="_GoBack"/>
      <w:bookmarkEnd w:id="0"/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Montana- </w:t>
      </w:r>
      <w:r w:rsidR="001C182C" w:rsidRPr="001C182C">
        <w:t>Edmiston &amp; Colton Law Firm</w:t>
      </w:r>
      <w:r w:rsidR="001C182C">
        <w:t xml:space="preserve"> (</w:t>
      </w:r>
      <w:hyperlink r:id="rId27" w:history="1">
        <w:r w:rsidR="001C182C" w:rsidRPr="00816782">
          <w:rPr>
            <w:rStyle w:val="Hyperlink"/>
          </w:rPr>
          <w:t>https://www.yellowstonelaw.com</w:t>
        </w:r>
      </w:hyperlink>
      <w:r w:rsidR="001C182C">
        <w:t xml:space="preserve">) </w:t>
      </w:r>
    </w:p>
    <w:p w:rsidR="00123EB6" w:rsidRDefault="00123EB6" w:rsidP="001F2B43"/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Nebraska- </w:t>
      </w:r>
      <w:r w:rsidR="001C182C" w:rsidRPr="001C182C">
        <w:t>Atwood, Holsten, Brown, Deaver &amp; Spier Law Firm, P.C.</w:t>
      </w:r>
      <w:r w:rsidR="001C182C">
        <w:t xml:space="preserve"> (</w:t>
      </w:r>
      <w:hyperlink r:id="rId28" w:history="1">
        <w:r w:rsidR="001C182C" w:rsidRPr="00816782">
          <w:rPr>
            <w:rStyle w:val="Hyperlink"/>
          </w:rPr>
          <w:t>https://www.atwoodlawyers.com</w:t>
        </w:r>
      </w:hyperlink>
      <w:r w:rsidR="001C182C">
        <w:t xml:space="preserve">) </w:t>
      </w:r>
    </w:p>
    <w:p w:rsidR="00A875C6" w:rsidRDefault="00A875C6" w:rsidP="00A875C6">
      <w:pPr>
        <w:pStyle w:val="ListParagraph"/>
      </w:pPr>
    </w:p>
    <w:p w:rsidR="00123EB6" w:rsidRDefault="00123EB6" w:rsidP="001C182C">
      <w:pPr>
        <w:pStyle w:val="ListParagraph"/>
        <w:numPr>
          <w:ilvl w:val="0"/>
          <w:numId w:val="1"/>
        </w:numPr>
      </w:pPr>
      <w:r>
        <w:t xml:space="preserve">Nevada- </w:t>
      </w:r>
      <w:r w:rsidRPr="00123EB6">
        <w:t>Bernstein &amp; Poisson</w:t>
      </w:r>
      <w:r>
        <w:t xml:space="preserve"> (</w:t>
      </w:r>
      <w:hyperlink r:id="rId29" w:history="1">
        <w:r>
          <w:rPr>
            <w:rStyle w:val="Hyperlink"/>
          </w:rPr>
          <w:t>https://www.bernsteinslaw.com/?refPageViewId=5c81b6a737435ec9</w:t>
        </w:r>
      </w:hyperlink>
      <w:r>
        <w:t>)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>New Hampshire-</w:t>
      </w:r>
      <w:r w:rsidR="001C182C">
        <w:t xml:space="preserve"> </w:t>
      </w:r>
      <w:r w:rsidR="001C182C" w:rsidRPr="001C182C">
        <w:t>Douglas Leonard &amp; Garvey, PC</w:t>
      </w:r>
      <w:r w:rsidR="001C182C">
        <w:t xml:space="preserve"> (</w:t>
      </w:r>
      <w:hyperlink r:id="rId30" w:history="1">
        <w:r w:rsidR="001C182C" w:rsidRPr="00816782">
          <w:rPr>
            <w:rStyle w:val="Hyperlink"/>
          </w:rPr>
          <w:t>http://www.nhlawoffice.com</w:t>
        </w:r>
      </w:hyperlink>
      <w:r w:rsidR="001C182C">
        <w:t xml:space="preserve">) 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New Jersey- </w:t>
      </w:r>
      <w:r w:rsidR="001C182C" w:rsidRPr="001C182C">
        <w:t>James F. Humphreys &amp; Associates, L.C.</w:t>
      </w:r>
      <w:r w:rsidR="001C182C">
        <w:t xml:space="preserve"> (</w:t>
      </w:r>
      <w:hyperlink r:id="rId31" w:history="1">
        <w:r w:rsidR="001C182C" w:rsidRPr="00816782">
          <w:rPr>
            <w:rStyle w:val="Hyperlink"/>
          </w:rPr>
          <w:t>https://jfhumphreys.com/?adSubId=3335527&amp;refPageViewId=5c8248bf32785f29</w:t>
        </w:r>
      </w:hyperlink>
      <w:r w:rsidR="001C182C">
        <w:t xml:space="preserve">) 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New Mexico- </w:t>
      </w:r>
      <w:proofErr w:type="spellStart"/>
      <w:r w:rsidR="001C182C">
        <w:t>Andreozzi</w:t>
      </w:r>
      <w:proofErr w:type="spellEnd"/>
      <w:r w:rsidR="001C182C">
        <w:t xml:space="preserve"> &amp; Foote (</w:t>
      </w:r>
      <w:hyperlink r:id="rId32" w:history="1">
        <w:r w:rsidR="001C182C">
          <w:rPr>
            <w:rStyle w:val="Hyperlink"/>
          </w:rPr>
          <w:t>https://www.victimscivilattorneys.com/?adSubId=2814387&amp;refPageViewId=5c81a75f76f35ec9</w:t>
        </w:r>
      </w:hyperlink>
      <w:r w:rsidR="001C182C">
        <w:t>)</w:t>
      </w:r>
    </w:p>
    <w:p w:rsidR="001F2B43" w:rsidRDefault="001F2B43" w:rsidP="001F2B43"/>
    <w:p w:rsidR="00A875C6" w:rsidRDefault="001F2B43" w:rsidP="001C182C">
      <w:pPr>
        <w:pStyle w:val="ListParagraph"/>
        <w:numPr>
          <w:ilvl w:val="0"/>
          <w:numId w:val="1"/>
        </w:numPr>
      </w:pPr>
      <w:r>
        <w:lastRenderedPageBreak/>
        <w:t>New York- Hach Rose (</w:t>
      </w:r>
      <w:hyperlink r:id="rId33" w:history="1">
        <w:r>
          <w:rPr>
            <w:rStyle w:val="Hyperlink"/>
          </w:rPr>
          <w:t>https://www.unionlawfirm.com/practice-areas/sexual-abuse/child-victims-act/?adSubId=3240961&amp;refPageViewId=5c81a70cb5065ec9</w:t>
        </w:r>
      </w:hyperlink>
      <w:r>
        <w:t xml:space="preserve">) </w:t>
      </w:r>
    </w:p>
    <w:p w:rsidR="001F2B43" w:rsidRDefault="001F2B43" w:rsidP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 xml:space="preserve">North Carolina- The </w:t>
      </w:r>
      <w:proofErr w:type="spellStart"/>
      <w:r>
        <w:t>Oslinki</w:t>
      </w:r>
      <w:proofErr w:type="spellEnd"/>
      <w:r>
        <w:t xml:space="preserve"> Law Firm (</w:t>
      </w:r>
      <w:hyperlink r:id="rId34" w:history="1">
        <w:r>
          <w:rPr>
            <w:rStyle w:val="Hyperlink"/>
          </w:rPr>
          <w:t>https://www.jcolaw.com/?refPageViewId=5c81b50d04595ec9</w:t>
        </w:r>
      </w:hyperlink>
      <w:r>
        <w:t>)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North Dakota- </w:t>
      </w:r>
      <w:proofErr w:type="spellStart"/>
      <w:r w:rsidR="001C182C" w:rsidRPr="001C182C">
        <w:t>Maring</w:t>
      </w:r>
      <w:proofErr w:type="spellEnd"/>
      <w:r w:rsidR="001C182C" w:rsidRPr="001C182C">
        <w:t xml:space="preserve"> Williams Law Office, P.C.</w:t>
      </w:r>
      <w:r w:rsidR="001C182C">
        <w:t xml:space="preserve"> (</w:t>
      </w:r>
      <w:hyperlink r:id="rId35" w:history="1">
        <w:r w:rsidR="001C182C" w:rsidRPr="00816782">
          <w:rPr>
            <w:rStyle w:val="Hyperlink"/>
          </w:rPr>
          <w:t>http://www.maringlaw.com</w:t>
        </w:r>
      </w:hyperlink>
      <w:r w:rsidR="001C182C">
        <w:t xml:space="preserve">) </w:t>
      </w:r>
    </w:p>
    <w:p w:rsidR="001F2B43" w:rsidRDefault="001F2B43" w:rsidP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>Ohio- Patrick M. Ferrell (</w:t>
      </w:r>
      <w:hyperlink r:id="rId36" w:history="1">
        <w:r>
          <w:rPr>
            <w:rStyle w:val="Hyperlink"/>
          </w:rPr>
          <w:t>https://www.patfarrelllaw.com/?refPageViewId=5c81a5fab1035ec9</w:t>
        </w:r>
      </w:hyperlink>
      <w:r>
        <w:t xml:space="preserve">) </w:t>
      </w:r>
    </w:p>
    <w:p w:rsidR="00123EB6" w:rsidRDefault="00123EB6" w:rsidP="001F2B43"/>
    <w:p w:rsidR="00123EB6" w:rsidRDefault="00123EB6" w:rsidP="001C182C">
      <w:pPr>
        <w:pStyle w:val="ListParagraph"/>
        <w:numPr>
          <w:ilvl w:val="0"/>
          <w:numId w:val="1"/>
        </w:numPr>
      </w:pPr>
      <w:r>
        <w:t xml:space="preserve">Oklahoma- </w:t>
      </w:r>
      <w:r w:rsidRPr="00123EB6">
        <w:t>The Nix Law Firm</w:t>
      </w:r>
      <w:r>
        <w:t xml:space="preserve"> (</w:t>
      </w:r>
      <w:hyperlink r:id="rId37" w:history="1">
        <w:r>
          <w:rPr>
            <w:rStyle w:val="Hyperlink"/>
          </w:rPr>
          <w:t>https://www.thenixlawfirm.com/</w:t>
        </w:r>
      </w:hyperlink>
      <w:r>
        <w:t xml:space="preserve">) </w:t>
      </w:r>
    </w:p>
    <w:p w:rsidR="00123EB6" w:rsidRDefault="00123EB6" w:rsidP="001F2B43"/>
    <w:p w:rsidR="00123EB6" w:rsidRDefault="00123EB6" w:rsidP="001C182C">
      <w:pPr>
        <w:pStyle w:val="ListParagraph"/>
        <w:numPr>
          <w:ilvl w:val="0"/>
          <w:numId w:val="1"/>
        </w:numPr>
      </w:pPr>
      <w:r>
        <w:t>Oregon- Graves &amp; Swanson (</w:t>
      </w:r>
      <w:hyperlink r:id="rId38" w:history="1">
        <w:r>
          <w:rPr>
            <w:rStyle w:val="Hyperlink"/>
          </w:rPr>
          <w:t>https://www.graves-swanson.com/?adSubId=3155715&amp;refPageViewId=5c81b2a184b55ec9</w:t>
        </w:r>
      </w:hyperlink>
      <w:r>
        <w:t xml:space="preserve">) </w:t>
      </w:r>
    </w:p>
    <w:p w:rsidR="001F2B43" w:rsidRDefault="001F2B43" w:rsidP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 xml:space="preserve">Pennsylvania- </w:t>
      </w:r>
      <w:proofErr w:type="spellStart"/>
      <w:r>
        <w:t>Sidkoff</w:t>
      </w:r>
      <w:proofErr w:type="spellEnd"/>
      <w:r>
        <w:t>, Pincus, and Green (</w:t>
      </w:r>
      <w:hyperlink r:id="rId39" w:history="1">
        <w:r>
          <w:rPr>
            <w:rStyle w:val="Hyperlink"/>
          </w:rPr>
          <w:t>https://www.greatlawyers.com/?refPageViewId=5c81a92716e85ec9</w:t>
        </w:r>
      </w:hyperlink>
      <w:r>
        <w:t>)</w:t>
      </w:r>
    </w:p>
    <w:p w:rsidR="00612021" w:rsidRDefault="00612021" w:rsidP="00612021">
      <w:pPr>
        <w:pStyle w:val="ListParagraph"/>
      </w:pPr>
    </w:p>
    <w:p w:rsidR="00612021" w:rsidRDefault="00612021" w:rsidP="001C182C">
      <w:pPr>
        <w:pStyle w:val="ListParagraph"/>
        <w:numPr>
          <w:ilvl w:val="0"/>
          <w:numId w:val="1"/>
        </w:numPr>
      </w:pPr>
      <w:r>
        <w:t xml:space="preserve">Rhode Island- </w:t>
      </w:r>
      <w:r w:rsidR="001C182C" w:rsidRPr="001C182C">
        <w:t>TJC</w:t>
      </w:r>
      <w:r w:rsidR="001C182C">
        <w:t xml:space="preserve"> </w:t>
      </w:r>
      <w:proofErr w:type="gramStart"/>
      <w:r w:rsidR="001C182C" w:rsidRPr="001C182C">
        <w:t>ESQ</w:t>
      </w:r>
      <w:r w:rsidR="001C182C">
        <w:t xml:space="preserve">  (</w:t>
      </w:r>
      <w:proofErr w:type="gramEnd"/>
      <w:hyperlink r:id="rId40" w:history="1">
        <w:r w:rsidR="001C182C" w:rsidRPr="00816782">
          <w:rPr>
            <w:rStyle w:val="Hyperlink"/>
          </w:rPr>
          <w:t>https://www.tjcesq.com</w:t>
        </w:r>
      </w:hyperlink>
      <w:r w:rsidR="001C182C">
        <w:t xml:space="preserve">) </w:t>
      </w:r>
    </w:p>
    <w:p w:rsidR="001F2B43" w:rsidRDefault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>South Carolina- Morgan and Morgan (</w:t>
      </w:r>
      <w:hyperlink r:id="rId41" w:history="1">
        <w:r w:rsidRPr="00816782">
          <w:rPr>
            <w:rStyle w:val="Hyperlink"/>
          </w:rPr>
          <w:t>https://www.forthepeople.com/sexual-assault-lawyers/</w:t>
        </w:r>
      </w:hyperlink>
      <w:r>
        <w:t>)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 xml:space="preserve">South Dakota- </w:t>
      </w:r>
      <w:r w:rsidR="001C182C" w:rsidRPr="001C182C">
        <w:t>Beardsley, Jensen &amp; Lee, PLLC</w:t>
      </w:r>
      <w:r w:rsidR="001C182C">
        <w:t xml:space="preserve"> (</w:t>
      </w:r>
      <w:hyperlink r:id="rId42" w:history="1">
        <w:r w:rsidR="001C182C" w:rsidRPr="00816782">
          <w:rPr>
            <w:rStyle w:val="Hyperlink"/>
          </w:rPr>
          <w:t>http://www.blackhillslaw.com</w:t>
        </w:r>
      </w:hyperlink>
      <w:r w:rsidR="001C182C">
        <w:t xml:space="preserve">) </w:t>
      </w:r>
    </w:p>
    <w:p w:rsidR="00123EB6" w:rsidRDefault="00123EB6"/>
    <w:p w:rsidR="00123EB6" w:rsidRDefault="00123EB6" w:rsidP="001C182C">
      <w:pPr>
        <w:pStyle w:val="ListParagraph"/>
        <w:numPr>
          <w:ilvl w:val="0"/>
          <w:numId w:val="1"/>
        </w:numPr>
      </w:pPr>
      <w:r>
        <w:t>Tennessee- Calhoun Law (</w:t>
      </w:r>
      <w:hyperlink r:id="rId43" w:history="1">
        <w:r>
          <w:rPr>
            <w:rStyle w:val="Hyperlink"/>
          </w:rPr>
          <w:t>https://www.calhounlawtn.com/?refPageViewId=5c81b8f373825ec9</w:t>
        </w:r>
      </w:hyperlink>
      <w:r>
        <w:t xml:space="preserve">) </w:t>
      </w:r>
    </w:p>
    <w:p w:rsidR="001F2B43" w:rsidRDefault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>Texas- Kilgore Law (</w:t>
      </w:r>
      <w:hyperlink r:id="rId44" w:history="1">
        <w:r>
          <w:rPr>
            <w:rStyle w:val="Hyperlink"/>
          </w:rPr>
          <w:t>https://www.kilgorelaw.com/?adSubId=2417707&amp;refPageViewId=5c81a70213b25ec9</w:t>
        </w:r>
      </w:hyperlink>
      <w:r>
        <w:t xml:space="preserve">) 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>Utah-</w:t>
      </w:r>
      <w:r w:rsidR="001C182C">
        <w:t xml:space="preserve"> </w:t>
      </w:r>
      <w:r w:rsidR="001C182C" w:rsidRPr="001C182C">
        <w:t>James Dodge Russell &amp; Stephens, P.C.</w:t>
      </w:r>
      <w:r w:rsidR="001C182C">
        <w:t xml:space="preserve"> (</w:t>
      </w:r>
      <w:hyperlink r:id="rId45" w:history="1">
        <w:r w:rsidR="001C182C" w:rsidRPr="00816782">
          <w:rPr>
            <w:rStyle w:val="Hyperlink"/>
          </w:rPr>
          <w:t>http://www.jdrslaw.com</w:t>
        </w:r>
      </w:hyperlink>
      <w:r w:rsidR="001C182C">
        <w:t xml:space="preserve">) </w:t>
      </w:r>
    </w:p>
    <w:p w:rsidR="00123EB6" w:rsidRDefault="00123EB6" w:rsidP="00123EB6">
      <w:pPr>
        <w:pStyle w:val="ListParagraph"/>
      </w:pPr>
    </w:p>
    <w:p w:rsidR="00123EB6" w:rsidRDefault="00123EB6" w:rsidP="001C182C">
      <w:pPr>
        <w:pStyle w:val="ListParagraph"/>
        <w:numPr>
          <w:ilvl w:val="0"/>
          <w:numId w:val="1"/>
        </w:numPr>
      </w:pPr>
      <w:r>
        <w:t xml:space="preserve">Virginia- </w:t>
      </w:r>
      <w:proofErr w:type="spellStart"/>
      <w:r w:rsidR="001C182C">
        <w:t>Andreozzi</w:t>
      </w:r>
      <w:proofErr w:type="spellEnd"/>
      <w:r w:rsidR="001C182C">
        <w:t xml:space="preserve"> &amp; Foote (</w:t>
      </w:r>
      <w:hyperlink r:id="rId46" w:history="1">
        <w:r w:rsidR="001C182C">
          <w:rPr>
            <w:rStyle w:val="Hyperlink"/>
          </w:rPr>
          <w:t>https://www.victimscivilattorneys.com/?adSubId=2814387&amp;refPageViewId=5c81a75f76f35ec9</w:t>
        </w:r>
      </w:hyperlink>
      <w:r w:rsidR="001C182C">
        <w:t>)</w:t>
      </w:r>
    </w:p>
    <w:p w:rsidR="00A875C6" w:rsidRDefault="00A875C6" w:rsidP="00A875C6">
      <w:pPr>
        <w:pStyle w:val="ListParagraph"/>
      </w:pPr>
    </w:p>
    <w:p w:rsidR="00A875C6" w:rsidRDefault="00A875C6" w:rsidP="001C182C">
      <w:pPr>
        <w:pStyle w:val="ListParagraph"/>
        <w:numPr>
          <w:ilvl w:val="0"/>
          <w:numId w:val="1"/>
        </w:numPr>
      </w:pPr>
      <w:r>
        <w:t>Vermont-</w:t>
      </w:r>
      <w:r w:rsidR="001C182C">
        <w:t xml:space="preserve"> </w:t>
      </w:r>
      <w:r w:rsidR="001C182C" w:rsidRPr="001C182C">
        <w:t>Kirkpatrick &amp; Goldsborough, PLLC</w:t>
      </w:r>
      <w:r w:rsidR="001C182C">
        <w:t xml:space="preserve"> (</w:t>
      </w:r>
      <w:hyperlink r:id="rId47" w:history="1">
        <w:r w:rsidR="001C182C" w:rsidRPr="00816782">
          <w:rPr>
            <w:rStyle w:val="Hyperlink"/>
          </w:rPr>
          <w:t>http://www.vtlawfirm.com</w:t>
        </w:r>
      </w:hyperlink>
      <w:r w:rsidR="001C182C">
        <w:t xml:space="preserve">) </w:t>
      </w:r>
    </w:p>
    <w:p w:rsidR="001F2B43" w:rsidRDefault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t>Washington- Leeman &amp; Royer (</w:t>
      </w:r>
      <w:hyperlink r:id="rId48" w:history="1">
        <w:r>
          <w:rPr>
            <w:rStyle w:val="Hyperlink"/>
          </w:rPr>
          <w:t>https://www.leeroylaw.com/?refPageViewId=5c81a74fc4e45ec9</w:t>
        </w:r>
      </w:hyperlink>
      <w:r>
        <w:t xml:space="preserve">) </w:t>
      </w:r>
    </w:p>
    <w:p w:rsidR="001F2B43" w:rsidRDefault="001F2B43"/>
    <w:p w:rsidR="001F2B43" w:rsidRDefault="001F2B43" w:rsidP="001C182C">
      <w:pPr>
        <w:pStyle w:val="ListParagraph"/>
        <w:numPr>
          <w:ilvl w:val="0"/>
          <w:numId w:val="1"/>
        </w:numPr>
      </w:pPr>
      <w:r>
        <w:lastRenderedPageBreak/>
        <w:t xml:space="preserve">Washington, D.C.- </w:t>
      </w:r>
      <w:proofErr w:type="spellStart"/>
      <w:r>
        <w:t>Andreozzi</w:t>
      </w:r>
      <w:proofErr w:type="spellEnd"/>
      <w:r>
        <w:t xml:space="preserve"> &amp; Foote (</w:t>
      </w:r>
      <w:hyperlink r:id="rId49" w:history="1">
        <w:r>
          <w:rPr>
            <w:rStyle w:val="Hyperlink"/>
          </w:rPr>
          <w:t>https://www.victimscivilattorneys.com/?adSubId=2814387&amp;refPageViewId=5c81a75f76f35ec9</w:t>
        </w:r>
      </w:hyperlink>
      <w:r>
        <w:t>)</w:t>
      </w:r>
    </w:p>
    <w:p w:rsidR="00123EB6" w:rsidRDefault="00123EB6" w:rsidP="00123EB6">
      <w:pPr>
        <w:pStyle w:val="ListParagraph"/>
      </w:pPr>
    </w:p>
    <w:p w:rsidR="00123EB6" w:rsidRDefault="00123EB6" w:rsidP="001C182C">
      <w:pPr>
        <w:pStyle w:val="ListParagraph"/>
        <w:numPr>
          <w:ilvl w:val="0"/>
          <w:numId w:val="1"/>
        </w:numPr>
      </w:pPr>
      <w:r>
        <w:t xml:space="preserve">West Virginia- </w:t>
      </w:r>
      <w:r w:rsidR="001C182C" w:rsidRPr="001C182C">
        <w:t>Berthold Law Firm, PLLC</w:t>
      </w:r>
      <w:r w:rsidR="001C182C">
        <w:t xml:space="preserve"> (</w:t>
      </w:r>
      <w:hyperlink r:id="rId50" w:history="1">
        <w:r w:rsidR="001C182C" w:rsidRPr="00816782">
          <w:rPr>
            <w:rStyle w:val="Hyperlink"/>
          </w:rPr>
          <w:t>https://www.law-wv.com</w:t>
        </w:r>
      </w:hyperlink>
      <w:r w:rsidR="001C182C">
        <w:t xml:space="preserve">) </w:t>
      </w:r>
    </w:p>
    <w:p w:rsidR="00123EB6" w:rsidRDefault="00123EB6"/>
    <w:p w:rsidR="00123EB6" w:rsidRDefault="00123EB6" w:rsidP="001C182C">
      <w:pPr>
        <w:pStyle w:val="ListParagraph"/>
        <w:numPr>
          <w:ilvl w:val="0"/>
          <w:numId w:val="1"/>
        </w:numPr>
      </w:pPr>
      <w:r>
        <w:t xml:space="preserve">Wisconsin- </w:t>
      </w:r>
      <w:proofErr w:type="spellStart"/>
      <w:r>
        <w:t>Habush</w:t>
      </w:r>
      <w:proofErr w:type="spellEnd"/>
      <w:r>
        <w:t xml:space="preserve"> </w:t>
      </w:r>
      <w:proofErr w:type="spellStart"/>
      <w:r>
        <w:t>Habush</w:t>
      </w:r>
      <w:proofErr w:type="spellEnd"/>
      <w:r>
        <w:t xml:space="preserve"> &amp; </w:t>
      </w:r>
      <w:proofErr w:type="spellStart"/>
      <w:r>
        <w:t>Rottier</w:t>
      </w:r>
      <w:proofErr w:type="spellEnd"/>
      <w:r>
        <w:t xml:space="preserve"> (</w:t>
      </w:r>
      <w:hyperlink r:id="rId51" w:history="1">
        <w:r>
          <w:rPr>
            <w:rStyle w:val="Hyperlink"/>
          </w:rPr>
          <w:t>https://www.habush.com/?refPageViewId=5c81b84322065ec9</w:t>
        </w:r>
      </w:hyperlink>
      <w:r>
        <w:t xml:space="preserve">) </w:t>
      </w:r>
    </w:p>
    <w:p w:rsidR="00123EB6" w:rsidRDefault="00123EB6" w:rsidP="00123EB6">
      <w:pPr>
        <w:pStyle w:val="ListParagraph"/>
      </w:pPr>
    </w:p>
    <w:p w:rsidR="00123EB6" w:rsidRDefault="00123EB6" w:rsidP="001C182C">
      <w:pPr>
        <w:pStyle w:val="ListParagraph"/>
        <w:numPr>
          <w:ilvl w:val="0"/>
          <w:numId w:val="1"/>
        </w:numPr>
      </w:pPr>
      <w:r>
        <w:t>Wyoming</w:t>
      </w:r>
      <w:r w:rsidR="001C182C">
        <w:t xml:space="preserve">- </w:t>
      </w:r>
      <w:r w:rsidR="001C182C" w:rsidRPr="001C182C">
        <w:t>Crowley Fleck PLLP</w:t>
      </w:r>
      <w:r w:rsidR="001C182C">
        <w:t xml:space="preserve"> (</w:t>
      </w:r>
      <w:hyperlink r:id="rId52" w:history="1">
        <w:r w:rsidR="001C182C" w:rsidRPr="00816782">
          <w:rPr>
            <w:rStyle w:val="Hyperlink"/>
          </w:rPr>
          <w:t>http://www.crowleyfleck.com</w:t>
        </w:r>
      </w:hyperlink>
      <w:r w:rsidR="001C182C">
        <w:t xml:space="preserve">) </w:t>
      </w:r>
    </w:p>
    <w:sectPr w:rsidR="00123EB6" w:rsidSect="0053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EA4"/>
    <w:multiLevelType w:val="hybridMultilevel"/>
    <w:tmpl w:val="EEC0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20AAC"/>
    <w:multiLevelType w:val="hybridMultilevel"/>
    <w:tmpl w:val="62C2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43"/>
    <w:rsid w:val="00074935"/>
    <w:rsid w:val="00123EB6"/>
    <w:rsid w:val="001C182C"/>
    <w:rsid w:val="001F2B43"/>
    <w:rsid w:val="0020356F"/>
    <w:rsid w:val="002C6180"/>
    <w:rsid w:val="004902DB"/>
    <w:rsid w:val="00536D65"/>
    <w:rsid w:val="00612021"/>
    <w:rsid w:val="00663A5C"/>
    <w:rsid w:val="008066B3"/>
    <w:rsid w:val="00A875C6"/>
    <w:rsid w:val="00B71CB1"/>
    <w:rsid w:val="00C346E5"/>
    <w:rsid w:val="00D67955"/>
    <w:rsid w:val="00E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39777"/>
  <w14:defaultImageDpi w14:val="32767"/>
  <w15:chartTrackingRefBased/>
  <w15:docId w15:val="{0C5689EA-BF6D-D24A-A6D6-5921BAF2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5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2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E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3E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75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rthepeople.com/sexual-assault-lawyers/" TargetMode="External"/><Relationship Id="rId18" Type="http://schemas.openxmlformats.org/officeDocument/2006/relationships/hyperlink" Target="https://www.forthepeople.com/sexual-assault-lawyers/" TargetMode="External"/><Relationship Id="rId26" Type="http://schemas.openxmlformats.org/officeDocument/2006/relationships/hyperlink" Target="http://www.stutzmanlawfirm.com" TargetMode="External"/><Relationship Id="rId39" Type="http://schemas.openxmlformats.org/officeDocument/2006/relationships/hyperlink" Target="https://www.greatlawyers.com/?refPageViewId=5c81a92716e85ec9" TargetMode="External"/><Relationship Id="rId21" Type="http://schemas.openxmlformats.org/officeDocument/2006/relationships/hyperlink" Target="https://www.sfspa.com/?refPageViewId=5c81b39d86f15ec9" TargetMode="External"/><Relationship Id="rId34" Type="http://schemas.openxmlformats.org/officeDocument/2006/relationships/hyperlink" Target="https://www.jcolaw.com/?refPageViewId=5c81b50d04595ec9" TargetMode="External"/><Relationship Id="rId42" Type="http://schemas.openxmlformats.org/officeDocument/2006/relationships/hyperlink" Target="http://www.blackhillslaw.com" TargetMode="External"/><Relationship Id="rId47" Type="http://schemas.openxmlformats.org/officeDocument/2006/relationships/hyperlink" Target="http://www.vtlawfirm.com" TargetMode="External"/><Relationship Id="rId50" Type="http://schemas.openxmlformats.org/officeDocument/2006/relationships/hyperlink" Target="https://www.law-wv.com" TargetMode="External"/><Relationship Id="rId7" Type="http://schemas.openxmlformats.org/officeDocument/2006/relationships/hyperlink" Target="https://www.jkphoenixpersonalinjuryattorney.com/?refPageViewId=5c81aa29d5115ec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uselaw.us" TargetMode="External"/><Relationship Id="rId29" Type="http://schemas.openxmlformats.org/officeDocument/2006/relationships/hyperlink" Target="https://www.bernsteinslaw.com/?refPageViewId=5c81b6a737435ec9" TargetMode="External"/><Relationship Id="rId11" Type="http://schemas.openxmlformats.org/officeDocument/2006/relationships/hyperlink" Target="https://www.victimscivilattorneys.com/?adSubId=2814387&amp;refPageViewId=5c81a75f76f35ec9" TargetMode="External"/><Relationship Id="rId24" Type="http://schemas.openxmlformats.org/officeDocument/2006/relationships/hyperlink" Target="https://www.milavetzlaw.com" TargetMode="External"/><Relationship Id="rId32" Type="http://schemas.openxmlformats.org/officeDocument/2006/relationships/hyperlink" Target="https://www.victimscivilattorneys.com/?adSubId=2814387&amp;refPageViewId=5c81a75f76f35ec9" TargetMode="External"/><Relationship Id="rId37" Type="http://schemas.openxmlformats.org/officeDocument/2006/relationships/hyperlink" Target="https://www.thenixlawfirm.com/" TargetMode="External"/><Relationship Id="rId40" Type="http://schemas.openxmlformats.org/officeDocument/2006/relationships/hyperlink" Target="https://www.tjcesq.com" TargetMode="External"/><Relationship Id="rId45" Type="http://schemas.openxmlformats.org/officeDocument/2006/relationships/hyperlink" Target="http://www.jdrslaw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victimscivilattorneys.com/?adSubId=2814387&amp;refPageViewId=5c81a75f76f35ec9" TargetMode="External"/><Relationship Id="rId10" Type="http://schemas.openxmlformats.org/officeDocument/2006/relationships/hyperlink" Target="https://www.cghlawfirm.com/?refPageViewId=5c81b05fb4c35ec9" TargetMode="External"/><Relationship Id="rId19" Type="http://schemas.openxmlformats.org/officeDocument/2006/relationships/hyperlink" Target="https://www.victimscivilattorneys.com/?adSubId=2814387&amp;refPageViewId=5c81a75f76f35ec9" TargetMode="External"/><Relationship Id="rId31" Type="http://schemas.openxmlformats.org/officeDocument/2006/relationships/hyperlink" Target="https://jfhumphreys.com/?adSubId=3335527&amp;refPageViewId=5c8248bf32785f29" TargetMode="External"/><Relationship Id="rId44" Type="http://schemas.openxmlformats.org/officeDocument/2006/relationships/hyperlink" Target="https://www.kilgorelaw.com/?adSubId=2417707&amp;refPageViewId=5c81a70213b25ec9" TargetMode="External"/><Relationship Id="rId52" Type="http://schemas.openxmlformats.org/officeDocument/2006/relationships/hyperlink" Target="http://www.crowleyfle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officesofteresali.com/?refPageViewId=5c81a37b162a5ec9" TargetMode="External"/><Relationship Id="rId14" Type="http://schemas.openxmlformats.org/officeDocument/2006/relationships/hyperlink" Target="https://www.forthepeople.com/sexual-assault-lawyers/" TargetMode="External"/><Relationship Id="rId22" Type="http://schemas.openxmlformats.org/officeDocument/2006/relationships/hyperlink" Target="http://www.joneskell.com" TargetMode="External"/><Relationship Id="rId27" Type="http://schemas.openxmlformats.org/officeDocument/2006/relationships/hyperlink" Target="https://www.yellowstonelaw.com" TargetMode="External"/><Relationship Id="rId30" Type="http://schemas.openxmlformats.org/officeDocument/2006/relationships/hyperlink" Target="http://www.nhlawoffice.com" TargetMode="External"/><Relationship Id="rId35" Type="http://schemas.openxmlformats.org/officeDocument/2006/relationships/hyperlink" Target="http://www.maringlaw.com" TargetMode="External"/><Relationship Id="rId43" Type="http://schemas.openxmlformats.org/officeDocument/2006/relationships/hyperlink" Target="https://www.calhounlawtn.com/?refPageViewId=5c81b8f373825ec9" TargetMode="External"/><Relationship Id="rId48" Type="http://schemas.openxmlformats.org/officeDocument/2006/relationships/hyperlink" Target="https://www.leeroylaw.com/?refPageViewId=5c81a74fc4e45ec9" TargetMode="External"/><Relationship Id="rId8" Type="http://schemas.openxmlformats.org/officeDocument/2006/relationships/hyperlink" Target="https://hmglawfirm.com/?refPageViewId=5c81bdcc143d5f2f" TargetMode="External"/><Relationship Id="rId51" Type="http://schemas.openxmlformats.org/officeDocument/2006/relationships/hyperlink" Target="https://www.habush.com/?refPageViewId=5c81b84322065ec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wartzandschwartz.com/?refPageViewId=5c8238fd85145eed" TargetMode="External"/><Relationship Id="rId17" Type="http://schemas.openxmlformats.org/officeDocument/2006/relationships/hyperlink" Target="https://www.ksjustice.com" TargetMode="External"/><Relationship Id="rId25" Type="http://schemas.openxmlformats.org/officeDocument/2006/relationships/hyperlink" Target="https://www.browncrouppeninjury.com/Sexual-Abuse.shtml?adSubId=3142131&amp;refPageViewId=5c81add150a95ec9" TargetMode="External"/><Relationship Id="rId33" Type="http://schemas.openxmlformats.org/officeDocument/2006/relationships/hyperlink" Target="https://www.unionlawfirm.com/practice-areas/sexual-abuse/child-victims-act/?adSubId=3240961&amp;refPageViewId=5c81a70cb5065ec9" TargetMode="External"/><Relationship Id="rId38" Type="http://schemas.openxmlformats.org/officeDocument/2006/relationships/hyperlink" Target="https://www.graves-swanson.com/?adSubId=3155715&amp;refPageViewId=5c81b2a184b55ec9" TargetMode="External"/><Relationship Id="rId46" Type="http://schemas.openxmlformats.org/officeDocument/2006/relationships/hyperlink" Target="https://www.victimscivilattorneys.com/?adSubId=2814387&amp;refPageViewId=5c81a75f76f35ec9" TargetMode="External"/><Relationship Id="rId20" Type="http://schemas.openxmlformats.org/officeDocument/2006/relationships/hyperlink" Target="http://www.johnsonwebbert.com" TargetMode="External"/><Relationship Id="rId41" Type="http://schemas.openxmlformats.org/officeDocument/2006/relationships/hyperlink" Target="https://www.forthepeople.com/sexual-assault-lawyers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oatelawfirm.com/?refPageViewId=5c81bc6c13925f2f" TargetMode="External"/><Relationship Id="rId15" Type="http://schemas.openxmlformats.org/officeDocument/2006/relationships/hyperlink" Target="https://www.lane-lane.com/?adSubId=3071758&amp;refPageViewId=5c81b1dd60925ec9" TargetMode="External"/><Relationship Id="rId23" Type="http://schemas.openxmlformats.org/officeDocument/2006/relationships/hyperlink" Target="https://www.akivagoldman.com/?refPageViewId=5c81a515b4c95ec9" TargetMode="External"/><Relationship Id="rId28" Type="http://schemas.openxmlformats.org/officeDocument/2006/relationships/hyperlink" Target="https://www.atwoodlawyers.com" TargetMode="External"/><Relationship Id="rId36" Type="http://schemas.openxmlformats.org/officeDocument/2006/relationships/hyperlink" Target="https://www.patfarrelllaw.com/?refPageViewId=5c81a5fab1035ec9" TargetMode="External"/><Relationship Id="rId49" Type="http://schemas.openxmlformats.org/officeDocument/2006/relationships/hyperlink" Target="https://www.victimscivilattorneys.com/?adSubId=2814387&amp;refPageViewId=5c81a75f76f35e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1267</Words>
  <Characters>6782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Herman</dc:creator>
  <cp:keywords/>
  <dc:description/>
  <cp:lastModifiedBy>Brittney Herman</cp:lastModifiedBy>
  <cp:revision>1</cp:revision>
  <dcterms:created xsi:type="dcterms:W3CDTF">2020-08-25T01:43:00Z</dcterms:created>
  <dcterms:modified xsi:type="dcterms:W3CDTF">2020-08-25T14:44:00Z</dcterms:modified>
</cp:coreProperties>
</file>